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0E0471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5D07AE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07.09.2022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5D07A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24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5D07A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372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5D07AE" w:rsidRPr="005D07AE" w:rsidTr="00B81EFD">
        <w:tc>
          <w:tcPr>
            <w:tcW w:w="3984" w:type="dxa"/>
            <w:shd w:val="clear" w:color="auto" w:fill="auto"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 О Б </w:t>
            </w:r>
            <w:proofErr w:type="gramStart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А Н И Е</w:t>
            </w:r>
          </w:p>
        </w:tc>
      </w:tr>
      <w:tr w:rsidR="005D07AE" w:rsidRPr="005D07AE" w:rsidTr="00B81EFD">
        <w:tc>
          <w:tcPr>
            <w:tcW w:w="3984" w:type="dxa"/>
            <w:shd w:val="clear" w:color="auto" w:fill="auto"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Р Е Д С Т А В И Т Е Л Е Й</w:t>
            </w:r>
          </w:p>
        </w:tc>
      </w:tr>
      <w:tr w:rsidR="005D07AE" w:rsidRPr="005D07AE" w:rsidTr="00B81EFD">
        <w:tc>
          <w:tcPr>
            <w:tcW w:w="3984" w:type="dxa"/>
            <w:shd w:val="clear" w:color="auto" w:fill="auto"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СЕЛЬСКОГО ПОСЕЛЕНИЯ</w:t>
            </w:r>
          </w:p>
        </w:tc>
      </w:tr>
      <w:tr w:rsidR="005D07AE" w:rsidRPr="005D07AE" w:rsidTr="00B81EFD">
        <w:tc>
          <w:tcPr>
            <w:tcW w:w="3984" w:type="dxa"/>
            <w:shd w:val="clear" w:color="auto" w:fill="auto"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Малый</w:t>
            </w:r>
            <w:proofErr w:type="gramStart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олкай</w:t>
            </w:r>
          </w:p>
        </w:tc>
      </w:tr>
      <w:tr w:rsidR="005D07AE" w:rsidRPr="005D07AE" w:rsidTr="00B81EFD">
        <w:tc>
          <w:tcPr>
            <w:tcW w:w="3984" w:type="dxa"/>
            <w:shd w:val="clear" w:color="auto" w:fill="auto"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муниципального района</w:t>
            </w:r>
          </w:p>
        </w:tc>
      </w:tr>
      <w:tr w:rsidR="005D07AE" w:rsidRPr="005D07AE" w:rsidTr="00B81EFD">
        <w:tc>
          <w:tcPr>
            <w:tcW w:w="3984" w:type="dxa"/>
            <w:shd w:val="clear" w:color="auto" w:fill="auto"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ПОХВИСТНЕВСКИЙ</w:t>
            </w:r>
          </w:p>
        </w:tc>
      </w:tr>
      <w:tr w:rsidR="005D07AE" w:rsidRPr="005D07AE" w:rsidTr="00B81EFD">
        <w:tc>
          <w:tcPr>
            <w:tcW w:w="3984" w:type="dxa"/>
            <w:shd w:val="clear" w:color="auto" w:fill="auto"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САМАРСКОЙ ОБЛАСТИ</w:t>
            </w:r>
          </w:p>
        </w:tc>
      </w:tr>
      <w:tr w:rsidR="005D07AE" w:rsidRPr="005D07AE" w:rsidTr="00B81EFD">
        <w:tc>
          <w:tcPr>
            <w:tcW w:w="3984" w:type="dxa"/>
            <w:shd w:val="clear" w:color="auto" w:fill="auto"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четвертого созыва</w:t>
            </w:r>
          </w:p>
        </w:tc>
      </w:tr>
      <w:tr w:rsidR="005D07AE" w:rsidRPr="005D07AE" w:rsidTr="00B81EFD">
        <w:tc>
          <w:tcPr>
            <w:tcW w:w="3984" w:type="dxa"/>
            <w:shd w:val="clear" w:color="auto" w:fill="auto"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Е Ш Е Н И Е</w:t>
            </w:r>
          </w:p>
        </w:tc>
      </w:tr>
      <w:tr w:rsidR="005D07AE" w:rsidRPr="005D07AE" w:rsidTr="00B81EFD">
        <w:tc>
          <w:tcPr>
            <w:tcW w:w="3984" w:type="dxa"/>
            <w:shd w:val="clear" w:color="auto" w:fill="auto"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07.09.2022 г. № 87</w:t>
            </w:r>
          </w:p>
        </w:tc>
      </w:tr>
      <w:tr w:rsidR="005D07AE" w:rsidRPr="005D07AE" w:rsidTr="00B81EFD">
        <w:tc>
          <w:tcPr>
            <w:tcW w:w="3984" w:type="dxa"/>
            <w:shd w:val="clear" w:color="auto" w:fill="auto"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с. Малый</w:t>
            </w:r>
            <w:proofErr w:type="gramStart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олкай</w:t>
            </w:r>
          </w:p>
        </w:tc>
      </w:tr>
    </w:tbl>
    <w:p w:rsidR="005D07AE" w:rsidRPr="005D07AE" w:rsidRDefault="005D07AE" w:rsidP="005D07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7AE" w:rsidRPr="005D07AE" w:rsidRDefault="005D07AE" w:rsidP="005D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предварительном одобрении проекта решения «О внесении изменений в Устав </w:t>
      </w:r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Pr="005D07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поселения</w:t>
      </w:r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D07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Малый</w:t>
      </w:r>
      <w:proofErr w:type="gramStart"/>
      <w:r w:rsidRPr="005D07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</w:t>
      </w:r>
      <w:proofErr w:type="gramEnd"/>
      <w:r w:rsidRPr="005D07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олкай муниципального района </w:t>
      </w:r>
      <w:r w:rsidRPr="005D07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</w:p>
    <w:p w:rsidR="005D07AE" w:rsidRPr="005D07AE" w:rsidRDefault="005D07AE" w:rsidP="005D0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Самарской области» и вынесении проекта</w:t>
      </w:r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решения </w:t>
      </w:r>
      <w:r w:rsidRPr="005D07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публичные слушания</w:t>
      </w:r>
    </w:p>
    <w:p w:rsidR="005D07AE" w:rsidRPr="005D07AE" w:rsidRDefault="005D07AE" w:rsidP="005D07A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5D07AE" w:rsidRPr="005D07AE" w:rsidRDefault="005D07AE" w:rsidP="005D07AE">
      <w:pPr>
        <w:tabs>
          <w:tab w:val="left" w:pos="709"/>
          <w:tab w:val="left" w:pos="18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 соответствии с Федеральным законом от 06.10.2003 № 131-ФЗ   «Об общих принципах организации местного самоуправления в Российской Федерации», Уставом сельского поселения Малый</w:t>
      </w:r>
      <w:proofErr w:type="gramStart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муниципального района Похвистневский Самарской области</w:t>
      </w:r>
    </w:p>
    <w:p w:rsidR="005D07AE" w:rsidRPr="005D07AE" w:rsidRDefault="005D07AE" w:rsidP="005D07AE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5D07A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СОБРАНИЕ ПРЕДСТАВИТЕЛЕЙ ПОСЕЛЕНИЯ</w:t>
      </w:r>
    </w:p>
    <w:p w:rsidR="005D07AE" w:rsidRPr="005D07AE" w:rsidRDefault="005D07AE" w:rsidP="005D07AE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5D07A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Р Е Ш И Л О:</w:t>
      </w:r>
    </w:p>
    <w:p w:rsidR="005D07AE" w:rsidRPr="005D07AE" w:rsidRDefault="005D07AE" w:rsidP="005D07AE">
      <w:pPr>
        <w:widowControl w:val="0"/>
        <w:numPr>
          <w:ilvl w:val="0"/>
          <w:numId w:val="33"/>
        </w:numPr>
        <w:tabs>
          <w:tab w:val="clear" w:pos="1720"/>
          <w:tab w:val="num" w:pos="0"/>
          <w:tab w:val="left" w:pos="142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Предварительно одобрить проект решения Собрания представителей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</w:t>
      </w:r>
      <w:proofErr w:type="gramStart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«О внесении изменений в Устав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 (приложение  к настоящему решению).</w:t>
      </w:r>
    </w:p>
    <w:p w:rsidR="005D07AE" w:rsidRPr="005D07AE" w:rsidRDefault="005D07AE" w:rsidP="005D07AE">
      <w:pPr>
        <w:widowControl w:val="0"/>
        <w:numPr>
          <w:ilvl w:val="0"/>
          <w:numId w:val="33"/>
        </w:numPr>
        <w:tabs>
          <w:tab w:val="clear" w:pos="1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обсуждения проекта решения Собрания представителей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</w:t>
      </w:r>
      <w:proofErr w:type="gramStart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«О внесении изменений в Устав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 провести на территории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"статус_поселения_в_предложном_падеже"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сельском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поселении Малый Толкай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области, утвержденным решением Собрания представителей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</w:t>
      </w:r>
      <w:proofErr w:type="gramStart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от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"реквизиты_реш_о_проведении_ПС"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05.03.2010 № 139 (с изменениями от 01.03.2018г.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№ 84).</w:t>
      </w:r>
    </w:p>
    <w:p w:rsidR="005D07AE" w:rsidRPr="005D07AE" w:rsidRDefault="005D07AE" w:rsidP="005D07AE">
      <w:pPr>
        <w:widowControl w:val="0"/>
        <w:numPr>
          <w:ilvl w:val="0"/>
          <w:numId w:val="33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проведения публичных слушаний составляет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"колво_дней_ПС"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20 (двадцать)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                 с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"период_ПС"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07 сентября 2022 года по 26 сентября 2022 года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D07AE" w:rsidRPr="005D07AE" w:rsidRDefault="005D07AE" w:rsidP="005D07AE">
      <w:pPr>
        <w:widowControl w:val="0"/>
        <w:numPr>
          <w:ilvl w:val="0"/>
          <w:numId w:val="33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Обсуждение проекта решения «О внесении изменений в Устав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</w:t>
      </w:r>
      <w:proofErr w:type="gramStart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"статус_поселения_в_предложном_падеже"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сельском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поселении Малый Толкай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области, утвержденным решением Собрания представителей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"поселение"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Малый Толкай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от 05.03.2010 № 139 (с изменениями от 01.03.2018 г. решение № 84).</w:t>
      </w:r>
    </w:p>
    <w:p w:rsidR="005D07AE" w:rsidRPr="005D07AE" w:rsidRDefault="005D07AE" w:rsidP="005D07AE">
      <w:pPr>
        <w:widowControl w:val="0"/>
        <w:numPr>
          <w:ilvl w:val="0"/>
          <w:numId w:val="33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</w:t>
      </w:r>
      <w:proofErr w:type="gramStart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области.</w:t>
      </w:r>
    </w:p>
    <w:p w:rsidR="005D07AE" w:rsidRPr="005D07AE" w:rsidRDefault="005D07AE" w:rsidP="005D07AE">
      <w:pPr>
        <w:widowControl w:val="0"/>
        <w:numPr>
          <w:ilvl w:val="0"/>
          <w:numId w:val="33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"адрес_СП"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446468, Самарская область, Похвистневский район, село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</w:t>
      </w:r>
      <w:proofErr w:type="gramStart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ул.Молодежная, д.2.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5D07AE" w:rsidRPr="005D07AE" w:rsidRDefault="005D07AE" w:rsidP="005D07AE">
      <w:pPr>
        <w:widowControl w:val="0"/>
        <w:numPr>
          <w:ilvl w:val="0"/>
          <w:numId w:val="33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Мероприятие по информированию жителей поселения по вопросу обсуждения проекта решения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«О внесении изменений в Устав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</w:t>
      </w:r>
      <w:proofErr w:type="gramStart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  состоится    21 сентября 2022 года в 15.00 часов по адресу: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"адрес_СП"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446468, Самарская область, Похвистневский район, село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Толкай</w:t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ул. Молодежная, д.2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D07AE" w:rsidRPr="005D07AE" w:rsidRDefault="005D07AE" w:rsidP="005D07AE">
      <w:pPr>
        <w:widowControl w:val="0"/>
        <w:numPr>
          <w:ilvl w:val="0"/>
          <w:numId w:val="33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</w:t>
      </w:r>
      <w:proofErr w:type="gramStart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вопросу публичных слушаний,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"ответственный_должность_фио_в_родитпа"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Главу сельского поселения  И.Т. Дерюжову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D07AE" w:rsidRPr="005D07AE" w:rsidRDefault="005D07AE" w:rsidP="005D07AE">
      <w:pPr>
        <w:tabs>
          <w:tab w:val="left" w:pos="709"/>
          <w:tab w:val="left" w:pos="120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8 часов до 16 часов. Письменные замечания и предложения подлежат приобщению к протоколу публичных слушаний.</w:t>
      </w:r>
    </w:p>
    <w:p w:rsidR="005D07AE" w:rsidRPr="005D07AE" w:rsidRDefault="005D07AE" w:rsidP="005D07AE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Прием замечаний и предложений по вопросу публичных слушаний оканчивается 21 сентября 2022 года.</w:t>
      </w:r>
    </w:p>
    <w:p w:rsidR="005D07AE" w:rsidRPr="005D07AE" w:rsidRDefault="005D07AE" w:rsidP="005D07AE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Опубликовать настоящее решение, проект решения Собрания представителей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</w:t>
      </w:r>
      <w:proofErr w:type="gramStart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"поселение"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«О внесении изменений в Устав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D07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 (приложение к настоящему решению) в газете «Вестник поселения Малый Толкай».</w:t>
      </w:r>
    </w:p>
    <w:p w:rsidR="005D07AE" w:rsidRPr="005D07AE" w:rsidRDefault="005D07AE" w:rsidP="005D07AE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12. Настоящее решение вступает в силу со дня его официального опубликования.</w:t>
      </w:r>
    </w:p>
    <w:p w:rsidR="005D07AE" w:rsidRPr="005D07AE" w:rsidRDefault="005D07AE" w:rsidP="005D0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Собрания </w:t>
      </w:r>
    </w:p>
    <w:p w:rsidR="005D07AE" w:rsidRPr="005D07AE" w:rsidRDefault="005D07AE" w:rsidP="005D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представителей поселения                                                                Н.Н. Львов</w:t>
      </w:r>
    </w:p>
    <w:p w:rsidR="005D07AE" w:rsidRPr="005D07AE" w:rsidRDefault="005D07AE" w:rsidP="005D0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7AE" w:rsidRPr="005D07AE" w:rsidRDefault="005D07AE" w:rsidP="005D07A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                                                                Р.Ю. Атякшева</w:t>
      </w:r>
    </w:p>
    <w:p w:rsidR="005D07AE" w:rsidRPr="005D07AE" w:rsidRDefault="005D07AE" w:rsidP="005D07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7AE" w:rsidRPr="005D07AE" w:rsidRDefault="005D07AE" w:rsidP="005D07A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7AE" w:rsidRPr="005D07AE" w:rsidRDefault="005D07AE" w:rsidP="005D07AE">
      <w:pPr>
        <w:tabs>
          <w:tab w:val="left" w:pos="9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84"/>
      </w:tblGrid>
      <w:tr w:rsidR="005D07AE" w:rsidRPr="005D07AE" w:rsidTr="00B81EFD">
        <w:tc>
          <w:tcPr>
            <w:tcW w:w="3984" w:type="dxa"/>
            <w:hideMark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 О Б </w:t>
            </w:r>
            <w:proofErr w:type="gramStart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А Н И Е</w:t>
            </w:r>
          </w:p>
        </w:tc>
      </w:tr>
      <w:tr w:rsidR="005D07AE" w:rsidRPr="005D07AE" w:rsidTr="00B81EFD">
        <w:tc>
          <w:tcPr>
            <w:tcW w:w="3984" w:type="dxa"/>
            <w:hideMark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Р Е Д С Т А В И Т Е Л Е Й</w:t>
            </w:r>
          </w:p>
        </w:tc>
      </w:tr>
      <w:tr w:rsidR="005D07AE" w:rsidRPr="005D07AE" w:rsidTr="00B81EFD">
        <w:tc>
          <w:tcPr>
            <w:tcW w:w="3984" w:type="dxa"/>
            <w:hideMark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СЕЛЬСКОГО ПОСЕЛЕНИЯ</w:t>
            </w:r>
          </w:p>
        </w:tc>
      </w:tr>
      <w:tr w:rsidR="005D07AE" w:rsidRPr="005D07AE" w:rsidTr="00B81EFD">
        <w:tc>
          <w:tcPr>
            <w:tcW w:w="3984" w:type="dxa"/>
            <w:hideMark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Малый</w:t>
            </w:r>
            <w:proofErr w:type="gramStart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олкай</w:t>
            </w:r>
          </w:p>
        </w:tc>
      </w:tr>
      <w:tr w:rsidR="005D07AE" w:rsidRPr="005D07AE" w:rsidTr="00B81EFD">
        <w:tc>
          <w:tcPr>
            <w:tcW w:w="3984" w:type="dxa"/>
            <w:hideMark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муниципального района</w:t>
            </w:r>
          </w:p>
        </w:tc>
      </w:tr>
      <w:tr w:rsidR="005D07AE" w:rsidRPr="005D07AE" w:rsidTr="00B81EFD">
        <w:tc>
          <w:tcPr>
            <w:tcW w:w="3984" w:type="dxa"/>
            <w:hideMark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ПОХВИСТНЕВСКИЙ</w:t>
            </w:r>
          </w:p>
        </w:tc>
      </w:tr>
      <w:tr w:rsidR="005D07AE" w:rsidRPr="005D07AE" w:rsidTr="00B81EFD">
        <w:tc>
          <w:tcPr>
            <w:tcW w:w="3984" w:type="dxa"/>
            <w:hideMark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САМАРСКОЙ ОБЛАСТИ</w:t>
            </w:r>
          </w:p>
        </w:tc>
      </w:tr>
      <w:tr w:rsidR="005D07AE" w:rsidRPr="005D07AE" w:rsidTr="00B81EFD">
        <w:tc>
          <w:tcPr>
            <w:tcW w:w="3984" w:type="dxa"/>
            <w:hideMark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четвертого созыва</w:t>
            </w:r>
          </w:p>
        </w:tc>
      </w:tr>
      <w:tr w:rsidR="005D07AE" w:rsidRPr="005D07AE" w:rsidTr="00B81EFD">
        <w:tc>
          <w:tcPr>
            <w:tcW w:w="3984" w:type="dxa"/>
            <w:hideMark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Е Ш Е Н И Е</w:t>
            </w:r>
          </w:p>
        </w:tc>
      </w:tr>
      <w:tr w:rsidR="005D07AE" w:rsidRPr="005D07AE" w:rsidTr="00B81EFD">
        <w:tc>
          <w:tcPr>
            <w:tcW w:w="3984" w:type="dxa"/>
            <w:hideMark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______________№ ____</w:t>
            </w:r>
          </w:p>
        </w:tc>
      </w:tr>
      <w:tr w:rsidR="005D07AE" w:rsidRPr="005D07AE" w:rsidTr="00B81EFD">
        <w:tc>
          <w:tcPr>
            <w:tcW w:w="3984" w:type="dxa"/>
            <w:hideMark/>
          </w:tcPr>
          <w:p w:rsidR="005D07AE" w:rsidRPr="005D07AE" w:rsidRDefault="005D07AE" w:rsidP="005D07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с. Малый</w:t>
            </w:r>
            <w:proofErr w:type="gramStart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5D07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олкай</w:t>
            </w:r>
          </w:p>
        </w:tc>
      </w:tr>
    </w:tbl>
    <w:p w:rsidR="005D07AE" w:rsidRPr="005D07AE" w:rsidRDefault="005D07AE" w:rsidP="005D07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07AE" w:rsidRPr="005D07AE" w:rsidRDefault="005D07AE" w:rsidP="005D07A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07AE" w:rsidRPr="005D07AE" w:rsidRDefault="005D07AE" w:rsidP="005D07A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07AE" w:rsidRPr="005D07AE" w:rsidRDefault="005D07AE" w:rsidP="005D07A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07AE" w:rsidRPr="005D07AE" w:rsidRDefault="005D07AE" w:rsidP="005D07A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</w:t>
      </w:r>
    </w:p>
    <w:p w:rsidR="005D07AE" w:rsidRPr="005D07AE" w:rsidRDefault="005D07AE" w:rsidP="005D07AE">
      <w:pPr>
        <w:widowControl w:val="0"/>
        <w:tabs>
          <w:tab w:val="center" w:pos="26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textWrapping" w:clear="all"/>
        <w:t xml:space="preserve">  </w:t>
      </w:r>
    </w:p>
    <w:p w:rsidR="005D07AE" w:rsidRPr="005D07AE" w:rsidRDefault="005D07AE" w:rsidP="005D07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07AE" w:rsidRPr="005D07AE" w:rsidRDefault="005D07AE" w:rsidP="005D07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 внесении изменений в Устав </w:t>
      </w:r>
      <w:proofErr w:type="gramStart"/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сельского</w:t>
      </w:r>
      <w:proofErr w:type="gramEnd"/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5D07AE" w:rsidRPr="005D07AE" w:rsidRDefault="005D07AE" w:rsidP="005D07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поселения Малый</w:t>
      </w:r>
      <w:proofErr w:type="gramStart"/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Т</w:t>
      </w:r>
      <w:proofErr w:type="gramEnd"/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олкай муниципального</w:t>
      </w:r>
    </w:p>
    <w:p w:rsidR="005D07AE" w:rsidRPr="005D07AE" w:rsidRDefault="005D07AE" w:rsidP="005D07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района Похвистневский Самарской области</w:t>
      </w:r>
    </w:p>
    <w:p w:rsidR="005D07AE" w:rsidRPr="005D07AE" w:rsidRDefault="005D07AE" w:rsidP="005D07AE">
      <w:pPr>
        <w:tabs>
          <w:tab w:val="left" w:pos="120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</w:p>
    <w:p w:rsidR="005D07AE" w:rsidRPr="005D07AE" w:rsidRDefault="005D07AE" w:rsidP="005D07A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</w:p>
    <w:p w:rsidR="005D07AE" w:rsidRPr="005D07AE" w:rsidRDefault="005D07AE" w:rsidP="005D07AE">
      <w:pPr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>Рассмотрев предложенные Главой сельского поселения Малый</w:t>
      </w:r>
      <w:proofErr w:type="gramStart"/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 Т</w:t>
      </w:r>
      <w:proofErr w:type="gramEnd"/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>олкай изменения в Устав сельского поселения Малый Толкай муниципального района 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Малый Толкай муниципального района Похвистневский Самарской области, Заключением по проведению публичных слушаний, Собрание представителей сельского поселения Малый Толкай муниципального района Похвистневский Самарской области,</w:t>
      </w:r>
    </w:p>
    <w:p w:rsidR="005D07AE" w:rsidRPr="005D07AE" w:rsidRDefault="005D07AE" w:rsidP="005D07A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</w:p>
    <w:p w:rsidR="005D07AE" w:rsidRPr="005D07AE" w:rsidRDefault="005D07AE" w:rsidP="005D07A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5D07AE"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  <w:t xml:space="preserve">                                                    РЕШИЛО:</w:t>
      </w:r>
    </w:p>
    <w:p w:rsidR="005D07AE" w:rsidRPr="005D07AE" w:rsidRDefault="005D07AE" w:rsidP="005D07A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</w:p>
    <w:p w:rsidR="005D07AE" w:rsidRPr="005D07AE" w:rsidRDefault="005D07AE" w:rsidP="005D07AE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>1. Внести в Устав сельского поселения Малый</w:t>
      </w:r>
      <w:proofErr w:type="gramStart"/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 Т</w:t>
      </w:r>
      <w:proofErr w:type="gramEnd"/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>олкай муниципального района Похвистневский Самарской области следующие изменения:</w:t>
      </w:r>
    </w:p>
    <w:p w:rsidR="005D07AE" w:rsidRPr="005D07AE" w:rsidRDefault="005D07AE" w:rsidP="005D07AE">
      <w:pPr>
        <w:suppressAutoHyphens/>
        <w:autoSpaceDN w:val="0"/>
        <w:spacing w:after="0"/>
        <w:ind w:left="56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07AE"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  <w:t xml:space="preserve"> </w:t>
      </w:r>
    </w:p>
    <w:p w:rsidR="005D07AE" w:rsidRPr="005D07AE" w:rsidRDefault="005D07AE" w:rsidP="005D07AE">
      <w:pPr>
        <w:suppressAutoHyphens/>
        <w:autoSpaceDN w:val="0"/>
        <w:spacing w:after="0"/>
        <w:ind w:left="5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1.1. Пункт 28 статьи 7 Устава изложить в новой редакции:</w:t>
      </w:r>
    </w:p>
    <w:p w:rsidR="005D07AE" w:rsidRPr="005D07AE" w:rsidRDefault="005D07AE" w:rsidP="005D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«28) </w:t>
      </w: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охраны особо охраняемых природных территорий местного значения».</w:t>
      </w:r>
    </w:p>
    <w:p w:rsidR="005D07AE" w:rsidRPr="005D07AE" w:rsidRDefault="005D07AE" w:rsidP="005D07AE">
      <w:pPr>
        <w:suppressAutoHyphens/>
        <w:autoSpaceDN w:val="0"/>
        <w:spacing w:after="0"/>
        <w:ind w:left="5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07AE">
        <w:rPr>
          <w:rFonts w:ascii="Times New Roman" w:eastAsia="Calibri" w:hAnsi="Times New Roman" w:cs="Times New Roman"/>
          <w:b/>
          <w:sz w:val="20"/>
          <w:szCs w:val="20"/>
        </w:rPr>
        <w:t xml:space="preserve">1.2. Пункт 1 статьи 23.2 Устава </w:t>
      </w:r>
      <w:r w:rsidRPr="005D07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изложить в новой редакции:</w:t>
      </w:r>
    </w:p>
    <w:p w:rsidR="005D07AE" w:rsidRPr="005D07AE" w:rsidRDefault="005D07AE" w:rsidP="005D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ru-RU"/>
        </w:rPr>
        <w:t>«1)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граждан, численность которых не может превышать 30 процентов от общего числа жителей сельского поселения и для которых размер платежей может быть уменьшен».</w:t>
      </w:r>
    </w:p>
    <w:p w:rsidR="005D07AE" w:rsidRPr="005D07AE" w:rsidRDefault="005D07AE" w:rsidP="005D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07AE">
        <w:rPr>
          <w:rFonts w:ascii="Times New Roman" w:eastAsia="Calibri" w:hAnsi="Times New Roman" w:cs="Times New Roman"/>
          <w:b/>
          <w:sz w:val="20"/>
          <w:szCs w:val="20"/>
        </w:rPr>
        <w:t xml:space="preserve">1.3. В статье 7 в Пункте 37 Устава </w:t>
      </w:r>
      <w:r w:rsidRPr="005D07AE">
        <w:rPr>
          <w:rFonts w:ascii="Times New Roman" w:eastAsia="Calibri" w:hAnsi="Times New Roman" w:cs="Times New Roman"/>
          <w:sz w:val="20"/>
          <w:szCs w:val="20"/>
        </w:rPr>
        <w:t>слова «проведение открытого аукциона на право заключить договор о создании искусственного земельного участка в соответствии с федеральным законом» исключить.</w:t>
      </w:r>
    </w:p>
    <w:p w:rsidR="005D07AE" w:rsidRPr="005D07AE" w:rsidRDefault="005D07AE" w:rsidP="005D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07AE" w:rsidRPr="005D07AE" w:rsidRDefault="005D07AE" w:rsidP="005D07AE">
      <w:pPr>
        <w:tabs>
          <w:tab w:val="left" w:pos="-113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2. Поручить Главе </w:t>
      </w:r>
      <w:r w:rsidRPr="005D07AE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ar-SA"/>
        </w:rPr>
        <w:t>сельского поселения Малый</w:t>
      </w:r>
      <w:proofErr w:type="gramStart"/>
      <w:r w:rsidRPr="005D07AE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ar-SA"/>
        </w:rPr>
        <w:t xml:space="preserve"> Т</w:t>
      </w:r>
      <w:proofErr w:type="gramEnd"/>
      <w:r w:rsidRPr="005D07AE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ar-SA"/>
        </w:rPr>
        <w:t>олкай</w:t>
      </w: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 </w:t>
      </w:r>
      <w:r w:rsidRPr="005D07AE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ar-SA"/>
        </w:rPr>
        <w:t xml:space="preserve">муниципального района Похвистневский </w:t>
      </w: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5D07AE" w:rsidRPr="005D07AE" w:rsidRDefault="005D07AE" w:rsidP="005D07AE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3. После государственной регистрации вносимых настоящим Решением изменений в Устав </w:t>
      </w:r>
      <w:r w:rsidRPr="005D07AE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ar-SA"/>
        </w:rPr>
        <w:t>сельского поселения Малый</w:t>
      </w:r>
      <w:proofErr w:type="gramStart"/>
      <w:r w:rsidRPr="005D07AE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ar-SA"/>
        </w:rPr>
        <w:t xml:space="preserve"> Т</w:t>
      </w:r>
      <w:proofErr w:type="gramEnd"/>
      <w:r w:rsidRPr="005D07AE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ar-SA"/>
        </w:rPr>
        <w:t>олкай</w:t>
      </w: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 </w:t>
      </w:r>
      <w:r w:rsidRPr="005D07AE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ar-SA"/>
        </w:rPr>
        <w:t>муниципального района Похвистневский</w:t>
      </w: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 Самарской области осуществить официальное опубликование настоящего Решения.</w:t>
      </w:r>
    </w:p>
    <w:p w:rsidR="005D07AE" w:rsidRPr="005D07AE" w:rsidRDefault="005D07AE" w:rsidP="005D07AE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>4. Настоящее Решение вступает в силу со дня официального опубликования.</w:t>
      </w:r>
    </w:p>
    <w:p w:rsidR="005D07AE" w:rsidRPr="005D07AE" w:rsidRDefault="005D07AE" w:rsidP="005D07AE">
      <w:pPr>
        <w:tabs>
          <w:tab w:val="left" w:pos="0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</w:p>
    <w:p w:rsidR="005D07AE" w:rsidRPr="005D07AE" w:rsidRDefault="005D07AE" w:rsidP="005D07AE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</w:p>
    <w:p w:rsidR="005D07AE" w:rsidRPr="005D07AE" w:rsidRDefault="005D07AE" w:rsidP="005D07AE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</w:p>
    <w:p w:rsidR="005D07AE" w:rsidRPr="005D07AE" w:rsidRDefault="005D07AE" w:rsidP="005D07AE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Председатель Собрания </w:t>
      </w:r>
    </w:p>
    <w:p w:rsidR="005D07AE" w:rsidRPr="005D07AE" w:rsidRDefault="005D07AE" w:rsidP="005D07AE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представителей </w:t>
      </w: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ab/>
        <w:t xml:space="preserve">поселения </w:t>
      </w: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ab/>
      </w:r>
      <w:r w:rsidRPr="005D07A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ab/>
        <w:t xml:space="preserve">                              Н.Н. Львов</w:t>
      </w:r>
    </w:p>
    <w:p w:rsidR="005D07AE" w:rsidRPr="005D07AE" w:rsidRDefault="005D07AE" w:rsidP="005D07AE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</w:p>
    <w:p w:rsidR="005D07AE" w:rsidRPr="005D07AE" w:rsidRDefault="005D07AE" w:rsidP="005D07AE">
      <w:pPr>
        <w:widowControl w:val="0"/>
        <w:tabs>
          <w:tab w:val="left" w:pos="649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07A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10BD3" w:rsidRPr="005D07AE" w:rsidRDefault="005D07AE" w:rsidP="005D07AE">
      <w:pPr>
        <w:tabs>
          <w:tab w:val="left" w:pos="5100"/>
        </w:tabs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07AE">
        <w:rPr>
          <w:rFonts w:ascii="Times New Roman" w:hAnsi="Times New Roman" w:cs="Times New Roman"/>
          <w:sz w:val="20"/>
          <w:szCs w:val="20"/>
        </w:rPr>
        <w:t>Глава</w:t>
      </w:r>
      <w:r>
        <w:rPr>
          <w:rFonts w:ascii="Times New Roman" w:hAnsi="Times New Roman" w:cs="Times New Roman"/>
          <w:sz w:val="20"/>
          <w:szCs w:val="20"/>
        </w:rPr>
        <w:t xml:space="preserve">  поселения</w:t>
      </w:r>
      <w:r>
        <w:rPr>
          <w:rFonts w:ascii="Times New Roman" w:hAnsi="Times New Roman" w:cs="Times New Roman"/>
          <w:sz w:val="20"/>
          <w:szCs w:val="20"/>
        </w:rPr>
        <w:tab/>
        <w:t>Р.Ю. Атякшева</w:t>
      </w:r>
      <w:bookmarkStart w:id="0" w:name="_GoBack"/>
      <w:bookmarkEnd w:id="0"/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Pr="00071958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ADB" w:rsidRDefault="003A0ADB" w:rsidP="003A0A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331" w:rsidRDefault="00674331" w:rsidP="003A0A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margin" w:tblpY="27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5D07AE" w:rsidRPr="00071958" w:rsidTr="005D07AE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AE" w:rsidRPr="00071958" w:rsidRDefault="005D07AE" w:rsidP="005D07AE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5D07AE" w:rsidRPr="00071958" w:rsidRDefault="005D07AE" w:rsidP="005D07A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5D07AE" w:rsidRPr="00071958" w:rsidTr="005D07AE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AE" w:rsidRPr="00071958" w:rsidRDefault="005D07AE" w:rsidP="005D07A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07195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7195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AE" w:rsidRPr="00071958" w:rsidRDefault="005D07AE" w:rsidP="005D07A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AE" w:rsidRPr="00071958" w:rsidRDefault="005D07AE" w:rsidP="005D07A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674331" w:rsidRDefault="00674331" w:rsidP="003A0A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331" w:rsidRPr="00071958" w:rsidRDefault="00674331" w:rsidP="003A0ADB">
      <w:pPr>
        <w:rPr>
          <w:rFonts w:ascii="Times New Roman" w:hAnsi="Times New Roman" w:cs="Times New Roman"/>
          <w:sz w:val="16"/>
          <w:szCs w:val="16"/>
          <w:lang w:eastAsia="ru-RU"/>
        </w:rPr>
        <w:sectPr w:rsidR="00674331" w:rsidRPr="00071958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071958" w:rsidRDefault="000373B9" w:rsidP="00AE759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373B9" w:rsidRPr="00071958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71" w:rsidRDefault="000E0471" w:rsidP="00D75740">
      <w:pPr>
        <w:spacing w:after="0" w:line="240" w:lineRule="auto"/>
      </w:pPr>
      <w:r>
        <w:separator/>
      </w:r>
    </w:p>
  </w:endnote>
  <w:endnote w:type="continuationSeparator" w:id="0">
    <w:p w:rsidR="000E0471" w:rsidRDefault="000E0471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AE" w:rsidRPr="005D07AE">
          <w:rPr>
            <w:noProof/>
            <w:lang w:val="ru-RU"/>
          </w:rPr>
          <w:t>4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71" w:rsidRDefault="000E0471" w:rsidP="00D75740">
      <w:pPr>
        <w:spacing w:after="0" w:line="240" w:lineRule="auto"/>
      </w:pPr>
      <w:r>
        <w:separator/>
      </w:r>
    </w:p>
  </w:footnote>
  <w:footnote w:type="continuationSeparator" w:id="0">
    <w:p w:rsidR="000E0471" w:rsidRDefault="000E0471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11"/>
  </w:num>
  <w:num w:numId="10">
    <w:abstractNumId w:val="27"/>
  </w:num>
  <w:num w:numId="11">
    <w:abstractNumId w:val="28"/>
  </w:num>
  <w:num w:numId="12">
    <w:abstractNumId w:val="32"/>
  </w:num>
  <w:num w:numId="13">
    <w:abstractNumId w:val="23"/>
  </w:num>
  <w:num w:numId="14">
    <w:abstractNumId w:val="16"/>
  </w:num>
  <w:num w:numId="15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26"/>
  </w:num>
  <w:num w:numId="19">
    <w:abstractNumId w:val="10"/>
  </w:num>
  <w:num w:numId="20">
    <w:abstractNumId w:val="3"/>
  </w:num>
  <w:num w:numId="21">
    <w:abstractNumId w:val="24"/>
  </w:num>
  <w:num w:numId="22">
    <w:abstractNumId w:val="19"/>
  </w:num>
  <w:num w:numId="23">
    <w:abstractNumId w:val="5"/>
  </w:num>
  <w:num w:numId="24">
    <w:abstractNumId w:val="2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9"/>
  </w:num>
  <w:num w:numId="32">
    <w:abstractNumId w:val="12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71958"/>
    <w:rsid w:val="00080341"/>
    <w:rsid w:val="000E047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3DAF"/>
    <w:rsid w:val="00357FD9"/>
    <w:rsid w:val="003A0ADB"/>
    <w:rsid w:val="00410D2F"/>
    <w:rsid w:val="00462D63"/>
    <w:rsid w:val="00467855"/>
    <w:rsid w:val="004861EE"/>
    <w:rsid w:val="004D0ECC"/>
    <w:rsid w:val="004D7B04"/>
    <w:rsid w:val="004F3C29"/>
    <w:rsid w:val="00505BB4"/>
    <w:rsid w:val="00522E3C"/>
    <w:rsid w:val="00527488"/>
    <w:rsid w:val="00546CBE"/>
    <w:rsid w:val="00557C09"/>
    <w:rsid w:val="00573575"/>
    <w:rsid w:val="00581F33"/>
    <w:rsid w:val="005B0B16"/>
    <w:rsid w:val="005D07AE"/>
    <w:rsid w:val="005D5BF3"/>
    <w:rsid w:val="00605168"/>
    <w:rsid w:val="006155BB"/>
    <w:rsid w:val="00626E36"/>
    <w:rsid w:val="00646FD1"/>
    <w:rsid w:val="006601F7"/>
    <w:rsid w:val="006666F2"/>
    <w:rsid w:val="00674331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7D1171"/>
    <w:rsid w:val="008142A8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A07D3"/>
    <w:rsid w:val="009D032E"/>
    <w:rsid w:val="009E0F62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9D3D-F024-4ED3-9E4A-8AC9DC09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29</cp:revision>
  <cp:lastPrinted>2022-09-07T05:12:00Z</cp:lastPrinted>
  <dcterms:created xsi:type="dcterms:W3CDTF">2020-02-28T05:22:00Z</dcterms:created>
  <dcterms:modified xsi:type="dcterms:W3CDTF">2022-09-07T05:15:00Z</dcterms:modified>
</cp:coreProperties>
</file>